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63516">
      <w:bookmarkStart w:id="0" w:name="_GoBack"/>
      <w:proofErr w:type="gramStart"/>
      <w:r w:rsidRPr="00163516">
        <w:t>Сафонов Станислав Николаевич</w:t>
      </w:r>
      <w:r w:rsidR="0012455F">
        <w:t>, Заслуженный артист РФ</w:t>
      </w:r>
      <w:r w:rsidR="0051133C">
        <w:t xml:space="preserve"> в роли </w:t>
      </w:r>
      <w:r>
        <w:t xml:space="preserve">Доменико </w:t>
      </w:r>
      <w:proofErr w:type="spellStart"/>
      <w:r>
        <w:t>Сориано</w:t>
      </w:r>
      <w:proofErr w:type="spellEnd"/>
      <w:r>
        <w:t xml:space="preserve"> </w:t>
      </w:r>
      <w:r w:rsidR="0060751A">
        <w:t>(спектакль «</w:t>
      </w:r>
      <w:proofErr w:type="spellStart"/>
      <w:r>
        <w:t>Филумена</w:t>
      </w:r>
      <w:proofErr w:type="spellEnd"/>
      <w:r>
        <w:t xml:space="preserve"> </w:t>
      </w:r>
      <w:proofErr w:type="spellStart"/>
      <w:r>
        <w:t>Мортурано</w:t>
      </w:r>
      <w:proofErr w:type="spellEnd"/>
      <w:r w:rsidR="0060751A">
        <w:t>»</w:t>
      </w:r>
      <w:r>
        <w:t>.</w:t>
      </w:r>
      <w:proofErr w:type="gramEnd"/>
      <w:r>
        <w:t xml:space="preserve"> </w:t>
      </w:r>
      <w:proofErr w:type="gramStart"/>
      <w:r>
        <w:t>Сезон 2000-2001 гг.</w:t>
      </w:r>
      <w:r w:rsidR="0060751A">
        <w:t>)</w:t>
      </w:r>
      <w:r w:rsidR="0051133C">
        <w:t>: фотография</w:t>
      </w:r>
      <w:bookmarkEnd w:id="0"/>
      <w:proofErr w:type="gramEnd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63516"/>
    <w:rsid w:val="00176D9B"/>
    <w:rsid w:val="0051133C"/>
    <w:rsid w:val="0060751A"/>
    <w:rsid w:val="00C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2019-09-11T03:30:00Z</dcterms:created>
  <dcterms:modified xsi:type="dcterms:W3CDTF">2019-09-11T07:24:00Z</dcterms:modified>
</cp:coreProperties>
</file>