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F06A" w14:textId="2617126E" w:rsidR="00140147" w:rsidRPr="009F3BC2" w:rsidRDefault="004166FB">
      <w:pPr>
        <w:rPr>
          <w:b/>
          <w:bCs/>
        </w:rPr>
      </w:pPr>
      <w:r w:rsidRPr="009F3BC2">
        <w:rPr>
          <w:b/>
          <w:bCs/>
        </w:rPr>
        <w:t>Соустин Виктор Алексеевич</w:t>
      </w:r>
    </w:p>
    <w:p w14:paraId="5E2AC7D2" w14:textId="2E100A6F" w:rsidR="004166FB" w:rsidRPr="009F3BC2" w:rsidRDefault="004166FB">
      <w:pPr>
        <w:rPr>
          <w:b/>
          <w:bCs/>
        </w:rPr>
      </w:pPr>
      <w:r w:rsidRPr="009F3BC2">
        <w:rPr>
          <w:b/>
          <w:bCs/>
        </w:rPr>
        <w:t>1924 – 2001 гг.</w:t>
      </w:r>
    </w:p>
    <w:p w14:paraId="1AAE5037" w14:textId="74945112" w:rsidR="009F3BC2" w:rsidRDefault="007110DA" w:rsidP="009F3BC2">
      <w:pPr>
        <w:jc w:val="both"/>
      </w:pPr>
      <w:r w:rsidRPr="009F3BC2">
        <w:rPr>
          <w:b/>
          <w:bCs/>
        </w:rPr>
        <w:t>Участник Великой Отечественной войны.</w:t>
      </w:r>
      <w:r>
        <w:t xml:space="preserve"> </w:t>
      </w:r>
      <w:r w:rsidR="009F3BC2">
        <w:t>Р</w:t>
      </w:r>
      <w:r w:rsidR="009F3BC2" w:rsidRPr="009F3BC2">
        <w:t>одился в селе Мокшан Мокшанского района Пензенской области в семье рабочего. Когда ему исполнилось 10 лет, семья переехала в г. Топки.</w:t>
      </w:r>
      <w:r w:rsidR="009F3BC2">
        <w:t xml:space="preserve"> На фронт призван в августе 1942 году Топкинским РВК. Участвовал в освобождении Украины, в форсировании Вислы, Одера, освобождении и боях за Берлин и Варшавы. Имел два ранения.</w:t>
      </w:r>
    </w:p>
    <w:p w14:paraId="386D0E81" w14:textId="2B3CFB77" w:rsidR="004166FB" w:rsidRDefault="007110DA" w:rsidP="009F3BC2">
      <w:pPr>
        <w:jc w:val="both"/>
      </w:pPr>
      <w:r w:rsidRPr="009F3BC2">
        <w:rPr>
          <w:b/>
          <w:bCs/>
        </w:rPr>
        <w:t>Награды:</w:t>
      </w:r>
      <w:r w:rsidR="009F3BC2">
        <w:t xml:space="preserve"> орден Славы</w:t>
      </w:r>
      <w:r w:rsidR="00EC4A8E">
        <w:t xml:space="preserve"> </w:t>
      </w:r>
      <w:r w:rsidR="00EC4A8E">
        <w:rPr>
          <w:lang w:val="en-US"/>
        </w:rPr>
        <w:t>I</w:t>
      </w:r>
      <w:r w:rsidR="00EC4A8E">
        <w:t xml:space="preserve"> степени</w:t>
      </w:r>
      <w:r w:rsidR="009F3BC2">
        <w:t xml:space="preserve">, </w:t>
      </w:r>
      <w:r w:rsidR="00EC4A8E">
        <w:t xml:space="preserve">орден Славы </w:t>
      </w:r>
      <w:r w:rsidR="00EC4A8E">
        <w:rPr>
          <w:lang w:val="en-US"/>
        </w:rPr>
        <w:t>I</w:t>
      </w:r>
      <w:r w:rsidR="00EC4A8E">
        <w:rPr>
          <w:lang w:val="en-US"/>
        </w:rPr>
        <w:t>I</w:t>
      </w:r>
      <w:r w:rsidR="00EC4A8E">
        <w:t xml:space="preserve"> степени, орден Славы </w:t>
      </w:r>
      <w:r w:rsidR="00EC4A8E">
        <w:rPr>
          <w:lang w:val="en-US"/>
        </w:rPr>
        <w:t>I</w:t>
      </w:r>
      <w:r w:rsidR="00EC4A8E">
        <w:rPr>
          <w:lang w:val="en-US"/>
        </w:rPr>
        <w:t>II</w:t>
      </w:r>
      <w:r w:rsidR="00EC4A8E">
        <w:t xml:space="preserve"> степени, </w:t>
      </w:r>
      <w:r w:rsidR="009F3BC2">
        <w:t>медаль «За отвагу», медаль «За взятие Берлина», медаль «За освобождение Варшавы», медаль «За победу над Германией в Великой Отечественной войне 1941-1945 гг.»</w:t>
      </w:r>
    </w:p>
    <w:p w14:paraId="694C3292" w14:textId="77777777" w:rsidR="009F3BC2" w:rsidRDefault="009F3BC2" w:rsidP="009F3BC2">
      <w:r>
        <w:t xml:space="preserve">Рассказывает о Викторе Алексеевиче сын Александр Викторович Соустин: </w:t>
      </w:r>
    </w:p>
    <w:p w14:paraId="2840C96C" w14:textId="2C33C1A2" w:rsidR="009F3BC2" w:rsidRDefault="009F3BC2" w:rsidP="009F3BC2">
      <w:pPr>
        <w:jc w:val="both"/>
      </w:pPr>
      <w:r>
        <w:t>«В 2024 году моему отцу Соустину Виктору Алексеевичу, участнику Великой Отечественной войны 1941-1945</w:t>
      </w:r>
      <w:r w:rsidR="00EC4A8E">
        <w:t xml:space="preserve"> </w:t>
      </w:r>
      <w:r>
        <w:t xml:space="preserve">годов, полному кавалеру Ордена Славы, Почётному гражданину города Топки, Почётному железнодорожнику исполнилось </w:t>
      </w:r>
      <w:r w:rsidR="00EC4A8E">
        <w:t xml:space="preserve">бы </w:t>
      </w:r>
      <w:r>
        <w:t>100 лет.</w:t>
      </w:r>
    </w:p>
    <w:p w14:paraId="587BF353" w14:textId="340B7420" w:rsidR="009F3BC2" w:rsidRDefault="009F3BC2" w:rsidP="009F3BC2">
      <w:pPr>
        <w:jc w:val="both"/>
      </w:pPr>
      <w:r>
        <w:t xml:space="preserve">Мой отец родился 18 ноября 1924 года в селе Мокшан Мокшанского района Пензенской области в семье рабочего. Когда ему исполнилось 10 лет, семья переехала в г. Топки. Здесь он окончил 7 классов в школе №69(66), ныне школа №6. Классным руководителем в те годы была Аделаида Германовна Токарь. </w:t>
      </w:r>
    </w:p>
    <w:p w14:paraId="26328EBF" w14:textId="5AC3764C" w:rsidR="009F3BC2" w:rsidRDefault="009F3BC2" w:rsidP="009F3BC2">
      <w:pPr>
        <w:jc w:val="both"/>
      </w:pPr>
      <w:r>
        <w:t xml:space="preserve">Мой дедушка Алексей Данилович работал осмотрщиком вагонов на железной дороге, бабушку звали Екатериной Петровной. Всё детство отца прошло на железной дороге. </w:t>
      </w:r>
    </w:p>
    <w:p w14:paraId="7C9AF5D2" w14:textId="77777777" w:rsidR="009F3BC2" w:rsidRDefault="009F3BC2" w:rsidP="009F3BC2">
      <w:pPr>
        <w:jc w:val="both"/>
      </w:pPr>
      <w:r>
        <w:t xml:space="preserve">Когда началась Великая Отечественная война, ему не было и 16 лет, мой дедушка ушёл на фронт и отец заменил дедушку, устроился на станцию Топки в вагонное депо учеником слесаря.  Работал он недолго, с января по август 1942 года, они делали лыжи для фронта. В августе 1942 года его призвали на службу в ряды Красной Армии. Армейскую службу он проходил вместе со своими школьными товарищами – Николаем Шиловым и Владимиром Клепицким в Сибирском округе. Затем их направили на учёбу в пулемётное училище г. Ленинск-Кузнецкого, после окончания которого они все были зачислены в состав 83-го гвардейского истребительно-противотанкового дивизиона 79-й гвардейской стрелковой дивизии 8 гвардейской армии.                                    </w:t>
      </w:r>
      <w:r>
        <w:tab/>
      </w:r>
    </w:p>
    <w:p w14:paraId="5FD58195" w14:textId="179E1E86" w:rsidR="009F3BC2" w:rsidRDefault="009F3BC2" w:rsidP="009F3BC2">
      <w:pPr>
        <w:jc w:val="both"/>
      </w:pPr>
      <w:r>
        <w:t xml:space="preserve">В январе 1943 года курсантов отправили на фронт. Первый свой бой он встретил на Украине под Артёмовском, он был замковым 45мм артиллерийской пушки, а наводчиком пушки был его одноклассник Николай Шилов. Мой отец спустя годы, вспоминал: «Враг рвался вперёд, а мы его держали, в середине дня на нас вышли три лёгких немецких танка. Командир орудия гвардии старший сержант Власов крикнул: «Огонь!». Николай Шилов – наводчик орудия, мой земляк, выстрелил, но получился недолёт. В это время один из танков выстрелил в нас, но тоже не попал, разрывом снаряда Николая ранило в левую руку выше локтя, и командир орудия приказал мне занять место наводчика. Я навёл орудие на левый танк и с первого выстрела поджёг его, в это время открыли огонь пушки с закрытых позиций нашего артполка. Остальные немецкие танки откатились назад в овраг. В этот день мы отбили 4 контратаки противника. На другой день, 2 августа, мы сами перешли в наступление и освободили деревню». Бои за деревню шли в течение месяца, в одном из боёв 31 августа 1943 года мой отец был ранен в плечо и отправлен в госпиталь. «От батареи, – вспоминал он, нас осталось 9 человек, два орудия и одна машина». </w:t>
      </w:r>
    </w:p>
    <w:p w14:paraId="1CD91A8E" w14:textId="77777777" w:rsidR="009F3BC2" w:rsidRDefault="009F3BC2" w:rsidP="009F3BC2">
      <w:pPr>
        <w:jc w:val="both"/>
      </w:pPr>
      <w:r>
        <w:t xml:space="preserve">Позднее в армейской газете появилась заметка, в которой писали: «В июле 1943 года под Артёмовском развернулись ожесточённые бои с превосходящими силами противника. Отлично дрались артиллеристы, прибывшие из Сибири. В одном из первых боёв гвардии красноармеец </w:t>
      </w:r>
      <w:r>
        <w:lastRenderedPageBreak/>
        <w:t xml:space="preserve">Виктор Соустин подбил немецкий танк...». За этот подвиг, он был представлен к первой своей награде – медали «За Отвагу». </w:t>
      </w:r>
    </w:p>
    <w:p w14:paraId="4FDC82DD" w14:textId="2805B726" w:rsidR="009F3BC2" w:rsidRDefault="009F3BC2" w:rsidP="009F3BC2">
      <w:pPr>
        <w:jc w:val="both"/>
      </w:pPr>
      <w:r>
        <w:t>После госпиталя – снова на фронт. Освобождал Запорожье, Кишенёв. Теперь воевали с новой техникой – вместо «сорокопяток» появились 76 мм мощные пушки. Мой отец уже воевал в качестве командира орудия. В августе 1944 года при форсировании реки отличилась его батарея. За умелые боевые действия он был награждён первым орденом Славы III степени.</w:t>
      </w:r>
    </w:p>
    <w:p w14:paraId="59954AD9" w14:textId="7E4FF6AE" w:rsidR="009F3BC2" w:rsidRDefault="009F3BC2" w:rsidP="009F3BC2">
      <w:pPr>
        <w:jc w:val="both"/>
      </w:pPr>
      <w:r>
        <w:t>Наши советские войска наступали. Впереди был Одер. 2 февраля 1945 года в бою в районе населённого пункта Дроссен при отражении контратак противника батарея сержанта Соустина поразила 30 солдат противника. Было уничтожено несколько повозок и 4 автомашины с грузами. При форсировании реки Одер командир Соустин первым переправил свое орудие с расчётом на левый берег. За умелое руководство боем моего отца награждают вторым орденом Славы II степени.</w:t>
      </w:r>
    </w:p>
    <w:p w14:paraId="4F655C9E" w14:textId="77777777" w:rsidR="009F3BC2" w:rsidRDefault="009F3BC2" w:rsidP="009F3BC2">
      <w:pPr>
        <w:jc w:val="both"/>
      </w:pPr>
      <w:r>
        <w:t xml:space="preserve">Орден Славы первой степени мой отец получил в апреле 1945 года при наступлении в боях на подступах к Берлину. </w:t>
      </w:r>
    </w:p>
    <w:p w14:paraId="7E9F07EA" w14:textId="5CB77529" w:rsidR="009F3BC2" w:rsidRDefault="009F3BC2" w:rsidP="009F3BC2">
      <w:pPr>
        <w:jc w:val="both"/>
      </w:pPr>
      <w:r>
        <w:t xml:space="preserve">27 апреля 1945 года Виктор Алексеевич был ранен, но ранение было лёгким. Победу 9 мая встретил в своём дивизионе. И салют давал из свой пушки. </w:t>
      </w:r>
    </w:p>
    <w:p w14:paraId="35FF9924" w14:textId="05167ACB" w:rsidR="009F3BC2" w:rsidRDefault="009F3BC2" w:rsidP="009F3BC2">
      <w:pPr>
        <w:jc w:val="both"/>
      </w:pPr>
      <w:r>
        <w:t xml:space="preserve">После войны отец вернулся на родину, в родной город Топки. Пошёл работать в паровозное депо сначала кочегаром. Окончил годичную техническую школу г. Новокузнецка и стал помощником машиниста паровоза. В 1952 году окончил Тайгинское училище и получил специальность машиниста электровоза. В Топкинском локомотивном депо работал с 1947-го по 1987-й год. За многолетний добросовестный труд был награждён уже трудовым орденом – орденом Трудового Красного Знамени. </w:t>
      </w:r>
    </w:p>
    <w:p w14:paraId="29A2BABE" w14:textId="4A716981" w:rsidR="009F3BC2" w:rsidRDefault="009F3BC2" w:rsidP="009F3BC2">
      <w:pPr>
        <w:jc w:val="both"/>
      </w:pPr>
      <w:r>
        <w:t xml:space="preserve">В 1951 году он встретил мою маму и женился. Отец в послевоенное время много времени уделял общественной работе, принимал активное участие в патриотическом воспитании подрастающего поколения. Его часто приглашали на голубые огоньки в школу №6, где ветеран рассказывал о своих боевых подвигах. Ушёл из жизни 12 апреля 2001 года. </w:t>
      </w:r>
    </w:p>
    <w:p w14:paraId="038F4871" w14:textId="62E2DB7F" w:rsidR="009F3BC2" w:rsidRPr="009F3BC2" w:rsidRDefault="009F3BC2" w:rsidP="009F3BC2">
      <w:pPr>
        <w:jc w:val="both"/>
      </w:pPr>
      <w:r>
        <w:t>Я помню и горжусь своим отцом.»</w:t>
      </w:r>
    </w:p>
    <w:sectPr w:rsidR="009F3BC2" w:rsidRPr="009F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0D"/>
    <w:rsid w:val="00140147"/>
    <w:rsid w:val="004166FB"/>
    <w:rsid w:val="007110DA"/>
    <w:rsid w:val="0076650D"/>
    <w:rsid w:val="009F3BC2"/>
    <w:rsid w:val="00E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FD9B"/>
  <w15:chartTrackingRefBased/>
  <w15:docId w15:val="{40BA5800-6EE9-4730-9D20-FC10D96C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2025-05-13T08:08:00Z</dcterms:created>
  <dcterms:modified xsi:type="dcterms:W3CDTF">2025-05-13T08:52:00Z</dcterms:modified>
</cp:coreProperties>
</file>