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B138" w14:textId="7552D240" w:rsidR="00361B57" w:rsidRPr="003B1692" w:rsidRDefault="003B1692">
      <w:pPr>
        <w:rPr>
          <w:b/>
          <w:bCs/>
        </w:rPr>
      </w:pPr>
      <w:proofErr w:type="spellStart"/>
      <w:r w:rsidRPr="003B1692">
        <w:rPr>
          <w:b/>
          <w:bCs/>
        </w:rPr>
        <w:t>Пометников</w:t>
      </w:r>
      <w:proofErr w:type="spellEnd"/>
      <w:r w:rsidRPr="003B1692">
        <w:rPr>
          <w:b/>
          <w:bCs/>
        </w:rPr>
        <w:t xml:space="preserve"> Николай Платонович</w:t>
      </w:r>
    </w:p>
    <w:p w14:paraId="0558D984" w14:textId="098FB0BC" w:rsidR="003B1692" w:rsidRPr="003B1692" w:rsidRDefault="003B1692">
      <w:pPr>
        <w:rPr>
          <w:b/>
          <w:bCs/>
        </w:rPr>
      </w:pPr>
      <w:r w:rsidRPr="003B1692">
        <w:rPr>
          <w:b/>
          <w:bCs/>
          <w:lang w:val="en-US"/>
        </w:rPr>
        <w:t xml:space="preserve">1924 – 1997 </w:t>
      </w:r>
      <w:r w:rsidRPr="003B1692">
        <w:rPr>
          <w:b/>
          <w:bCs/>
        </w:rPr>
        <w:t>гг.</w:t>
      </w:r>
    </w:p>
    <w:p w14:paraId="139DA05E" w14:textId="13FC02C6" w:rsidR="003B1692" w:rsidRDefault="003B1692" w:rsidP="003B1692">
      <w:r w:rsidRPr="003B1692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с. Талый Ключ Иркутской области. Воевал в 504-м стрелковом полку 107-й стрелковой дивизии Украинского фронта.</w:t>
      </w:r>
    </w:p>
    <w:p w14:paraId="46031582" w14:textId="7A8A631D" w:rsidR="003B1692" w:rsidRDefault="003B1692" w:rsidP="003B1692">
      <w:pPr>
        <w:jc w:val="both"/>
      </w:pPr>
      <w:r>
        <w:t>Из наградного листа: «</w:t>
      </w:r>
      <w:r w:rsidRPr="003B1692">
        <w:t>Наводчик</w:t>
      </w:r>
      <w:r>
        <w:t>а</w:t>
      </w:r>
      <w:r w:rsidRPr="003B1692">
        <w:t xml:space="preserve"> станкового пулемета второго стрелкового батальона рядового </w:t>
      </w:r>
      <w:proofErr w:type="spellStart"/>
      <w:r w:rsidRPr="003B1692">
        <w:t>Пометникова</w:t>
      </w:r>
      <w:proofErr w:type="spellEnd"/>
      <w:r w:rsidRPr="003B1692">
        <w:t xml:space="preserve"> Николая Платоновича за то, что он в боях с немецкими захватчиками на плацдарме за рекой Одером действовал смело и решительно, в числе первых продвигался вперед и в жестокой схватке с врагом </w:t>
      </w:r>
      <w:r>
        <w:t>0</w:t>
      </w:r>
      <w:r w:rsidRPr="003B1692">
        <w:t>2.</w:t>
      </w:r>
      <w:r>
        <w:t>0</w:t>
      </w:r>
      <w:r w:rsidRPr="003B1692">
        <w:t>4.</w:t>
      </w:r>
      <w:r>
        <w:t>19</w:t>
      </w:r>
      <w:r w:rsidRPr="003B1692">
        <w:t xml:space="preserve">45 </w:t>
      </w:r>
      <w:r>
        <w:t xml:space="preserve">г. </w:t>
      </w:r>
      <w:r w:rsidRPr="003B1692">
        <w:t>получил ранение. Проявил себя в этом бою и за время пребывания в полку смелым и решительным воином</w:t>
      </w:r>
      <w:r>
        <w:t>».</w:t>
      </w:r>
    </w:p>
    <w:p w14:paraId="687BD22B" w14:textId="48A2004B" w:rsidR="003B1692" w:rsidRDefault="003B1692" w:rsidP="003B1692">
      <w:pPr>
        <w:jc w:val="both"/>
        <w:rPr>
          <w:b/>
          <w:bCs/>
        </w:rPr>
      </w:pPr>
      <w:r w:rsidRPr="003B1692">
        <w:rPr>
          <w:b/>
          <w:bCs/>
        </w:rPr>
        <w:t>Награды:</w:t>
      </w:r>
      <w:r>
        <w:t xml:space="preserve"> орден Отечественной войны </w:t>
      </w:r>
      <w:r>
        <w:rPr>
          <w:lang w:val="en-US"/>
        </w:rPr>
        <w:t>I</w:t>
      </w:r>
      <w:r>
        <w:t xml:space="preserve"> степени, медаль «За отвагу»</w:t>
      </w:r>
    </w:p>
    <w:p w14:paraId="09F2142B" w14:textId="60E78DC7" w:rsidR="003B1692" w:rsidRPr="003B1692" w:rsidRDefault="003B1692" w:rsidP="003B1692">
      <w:r>
        <w:t xml:space="preserve">Информацию предоставила внучка Ольга Анатольевна </w:t>
      </w:r>
      <w:proofErr w:type="spellStart"/>
      <w:r>
        <w:t>Пометникова</w:t>
      </w:r>
      <w:proofErr w:type="spellEnd"/>
    </w:p>
    <w:sectPr w:rsidR="003B1692" w:rsidRPr="003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24"/>
    <w:rsid w:val="00361B57"/>
    <w:rsid w:val="003B1692"/>
    <w:rsid w:val="00D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23E"/>
  <w15:chartTrackingRefBased/>
  <w15:docId w15:val="{E0B451B1-4779-42BC-94EE-2611B568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2025-05-27T06:04:00Z</dcterms:created>
  <dcterms:modified xsi:type="dcterms:W3CDTF">2025-05-27T06:09:00Z</dcterms:modified>
</cp:coreProperties>
</file>